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F7" w:rsidRPr="00D05B3B" w:rsidRDefault="007D63D5" w:rsidP="00827785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 сове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F7" w:rsidRPr="00D05B3B" w:rsidRDefault="00752DF7" w:rsidP="00827785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752DF7" w:rsidRDefault="00752DF7" w:rsidP="00827785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752DF7" w:rsidRDefault="00752DF7" w:rsidP="00827785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752DF7" w:rsidRDefault="00752DF7" w:rsidP="00827785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752DF7" w:rsidRDefault="00752DF7" w:rsidP="00827785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752DF7" w:rsidRDefault="00752DF7" w:rsidP="00827785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752DF7" w:rsidRPr="00051E23" w:rsidRDefault="00752DF7" w:rsidP="00827785">
      <w:pPr>
        <w:pStyle w:val="Style2"/>
        <w:tabs>
          <w:tab w:val="left" w:pos="0"/>
          <w:tab w:val="left" w:pos="709"/>
          <w:tab w:val="left" w:pos="4054"/>
          <w:tab w:val="right" w:pos="9588"/>
        </w:tabs>
        <w:adjustRightInd/>
        <w:spacing w:before="36"/>
        <w:ind w:right="144" w:hanging="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Pr="00051E23">
        <w:rPr>
          <w:sz w:val="24"/>
          <w:szCs w:val="24"/>
        </w:rPr>
        <w:t>Настоящее положение разработано в соответствии с Федеральн</w:t>
      </w:r>
      <w:r w:rsidR="0046110E">
        <w:rPr>
          <w:sz w:val="24"/>
          <w:szCs w:val="24"/>
        </w:rPr>
        <w:t xml:space="preserve">ым </w:t>
      </w:r>
      <w:r w:rsidRPr="00051E23">
        <w:rPr>
          <w:sz w:val="24"/>
          <w:szCs w:val="24"/>
        </w:rPr>
        <w:t xml:space="preserve"> закон</w:t>
      </w:r>
      <w:r w:rsidR="0046110E">
        <w:rPr>
          <w:sz w:val="24"/>
          <w:szCs w:val="24"/>
        </w:rPr>
        <w:t>ом</w:t>
      </w:r>
      <w:r w:rsidRPr="00051E23">
        <w:rPr>
          <w:sz w:val="24"/>
          <w:szCs w:val="24"/>
        </w:rPr>
        <w:t xml:space="preserve"> от 29.12.2012 № 273-ФЗ "Об образовании в Российской Федерации", Уставом муниципального общеобразовательного учреждения «Средняя общеобразовательная школа № 20» Энгельсского муниципального района Саратовской области (далее – школа, учреждение)</w:t>
      </w:r>
      <w:r>
        <w:rPr>
          <w:sz w:val="24"/>
          <w:szCs w:val="24"/>
        </w:rPr>
        <w:t>.</w:t>
      </w: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pStyle w:val="Style2"/>
        <w:tabs>
          <w:tab w:val="left" w:pos="0"/>
          <w:tab w:val="left" w:pos="709"/>
          <w:tab w:val="left" w:pos="4054"/>
          <w:tab w:val="right" w:pos="9588"/>
        </w:tabs>
        <w:adjustRightInd/>
        <w:spacing w:before="36" w:line="283" w:lineRule="auto"/>
        <w:ind w:right="144" w:hanging="4"/>
        <w:rPr>
          <w:b/>
          <w:spacing w:val="8"/>
          <w:sz w:val="24"/>
          <w:szCs w:val="24"/>
          <w:u w:val="single"/>
        </w:rPr>
      </w:pPr>
      <w:r>
        <w:rPr>
          <w:b/>
          <w:spacing w:val="10"/>
          <w:sz w:val="24"/>
          <w:szCs w:val="24"/>
          <w:u w:val="single"/>
        </w:rPr>
        <w:t>1. Общие положения.</w:t>
      </w:r>
    </w:p>
    <w:p w:rsidR="00752DF7" w:rsidRDefault="00752DF7" w:rsidP="00827785">
      <w:pPr>
        <w:tabs>
          <w:tab w:val="left" w:pos="0"/>
          <w:tab w:val="left" w:pos="709"/>
        </w:tabs>
        <w:ind w:firstLine="708"/>
        <w:jc w:val="both"/>
        <w:rPr>
          <w:sz w:val="24"/>
          <w:szCs w:val="24"/>
        </w:rPr>
      </w:pPr>
    </w:p>
    <w:p w:rsidR="00752DF7" w:rsidRDefault="00752DF7" w:rsidP="0046110E">
      <w:pPr>
        <w:pStyle w:val="1"/>
        <w:tabs>
          <w:tab w:val="left" w:pos="0"/>
          <w:tab w:val="left" w:pos="709"/>
        </w:tabs>
        <w:spacing w:before="0" w:after="0"/>
        <w:ind w:left="284" w:firstLine="425"/>
        <w:jc w:val="both"/>
        <w:rPr>
          <w:szCs w:val="24"/>
        </w:rPr>
      </w:pPr>
      <w:r>
        <w:rPr>
          <w:szCs w:val="24"/>
        </w:rPr>
        <w:t>1.1. Педагогический совет является постоянно действующим органом управления школы  для рассмотрения основных вопросов образовательного процесса.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>Педагогический совет создается во всех образовательных учреждениях, где работают более трех педагогов.</w:t>
      </w:r>
    </w:p>
    <w:p w:rsidR="00752DF7" w:rsidRDefault="00752DF7" w:rsidP="0046110E">
      <w:pPr>
        <w:pStyle w:val="1"/>
        <w:tabs>
          <w:tab w:val="left" w:pos="0"/>
          <w:tab w:val="left" w:pos="709"/>
        </w:tabs>
        <w:spacing w:before="0" w:after="0"/>
        <w:ind w:left="284" w:firstLine="425"/>
        <w:jc w:val="both"/>
        <w:rPr>
          <w:szCs w:val="24"/>
        </w:rPr>
      </w:pPr>
      <w:r>
        <w:rPr>
          <w:szCs w:val="24"/>
        </w:rPr>
        <w:t>1.2. В состав Педагогического совета входят</w:t>
      </w:r>
      <w:r w:rsidR="00827785">
        <w:rPr>
          <w:szCs w:val="24"/>
        </w:rPr>
        <w:t xml:space="preserve"> все педагогические работники</w:t>
      </w:r>
      <w:r>
        <w:rPr>
          <w:szCs w:val="24"/>
        </w:rPr>
        <w:t>.</w:t>
      </w:r>
      <w:r w:rsidR="00827785">
        <w:rPr>
          <w:szCs w:val="24"/>
        </w:rPr>
        <w:t xml:space="preserve"> Председателем педагогического совета является директор школы.</w:t>
      </w:r>
    </w:p>
    <w:p w:rsidR="00752DF7" w:rsidRDefault="00752DF7" w:rsidP="0046110E">
      <w:pPr>
        <w:pStyle w:val="1"/>
        <w:tabs>
          <w:tab w:val="left" w:pos="0"/>
          <w:tab w:val="left" w:pos="709"/>
        </w:tabs>
        <w:spacing w:before="0" w:after="0"/>
        <w:ind w:left="284" w:firstLine="425"/>
        <w:jc w:val="both"/>
        <w:rPr>
          <w:szCs w:val="24"/>
        </w:rPr>
      </w:pPr>
      <w:r>
        <w:rPr>
          <w:szCs w:val="24"/>
        </w:rPr>
        <w:t>1.</w:t>
      </w:r>
      <w:r w:rsidR="00827785">
        <w:rPr>
          <w:szCs w:val="24"/>
        </w:rPr>
        <w:t>3</w:t>
      </w:r>
      <w:r>
        <w:rPr>
          <w:szCs w:val="24"/>
        </w:rPr>
        <w:t>. Решения Педагогического совета являются рекомендательными для коллектива МОУ «</w:t>
      </w:r>
      <w:r w:rsidR="00827785">
        <w:rPr>
          <w:szCs w:val="24"/>
        </w:rPr>
        <w:t>С</w:t>
      </w:r>
      <w:r>
        <w:rPr>
          <w:szCs w:val="24"/>
        </w:rPr>
        <w:t>ОШ №</w:t>
      </w:r>
      <w:r w:rsidR="00827785">
        <w:rPr>
          <w:szCs w:val="24"/>
        </w:rPr>
        <w:t>2</w:t>
      </w:r>
      <w:r>
        <w:rPr>
          <w:szCs w:val="24"/>
        </w:rPr>
        <w:t>0». Решения Педагогического совета, утвержденные приказом  по МОУ «</w:t>
      </w:r>
      <w:r w:rsidR="00827785">
        <w:rPr>
          <w:szCs w:val="24"/>
        </w:rPr>
        <w:t>С</w:t>
      </w:r>
      <w:r>
        <w:rPr>
          <w:szCs w:val="24"/>
        </w:rPr>
        <w:t>ОШ №</w:t>
      </w:r>
      <w:r w:rsidR="00827785">
        <w:rPr>
          <w:szCs w:val="24"/>
        </w:rPr>
        <w:t>2</w:t>
      </w:r>
      <w:r>
        <w:rPr>
          <w:szCs w:val="24"/>
        </w:rPr>
        <w:t>0», являются обязательными для исполнения.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</w:p>
    <w:p w:rsidR="00752DF7" w:rsidRDefault="00752DF7" w:rsidP="00827785">
      <w:pPr>
        <w:pStyle w:val="1"/>
        <w:tabs>
          <w:tab w:val="left" w:pos="0"/>
          <w:tab w:val="left" w:pos="709"/>
        </w:tabs>
        <w:rPr>
          <w:szCs w:val="24"/>
          <w:u w:val="single"/>
        </w:rPr>
      </w:pPr>
      <w:r>
        <w:rPr>
          <w:rStyle w:val="a3"/>
          <w:szCs w:val="24"/>
          <w:u w:val="single"/>
        </w:rPr>
        <w:t xml:space="preserve">2. </w:t>
      </w:r>
      <w:r w:rsidR="0046110E">
        <w:rPr>
          <w:rStyle w:val="a3"/>
          <w:szCs w:val="24"/>
          <w:u w:val="single"/>
        </w:rPr>
        <w:t>Порядок формирования Педагогического совета</w:t>
      </w:r>
      <w:r>
        <w:rPr>
          <w:rStyle w:val="a3"/>
          <w:szCs w:val="24"/>
          <w:u w:val="single"/>
        </w:rPr>
        <w:t>.</w:t>
      </w:r>
    </w:p>
    <w:p w:rsidR="0046110E" w:rsidRPr="0046110E" w:rsidRDefault="00752DF7" w:rsidP="000D0E2C">
      <w:pPr>
        <w:suppressAutoHyphens/>
        <w:ind w:left="709" w:hanging="1"/>
        <w:rPr>
          <w:rFonts w:eastAsia="Times New Roman CYR"/>
          <w:sz w:val="24"/>
          <w:szCs w:val="24"/>
          <w:lang w:eastAsia="ar-SA"/>
        </w:rPr>
      </w:pPr>
      <w:r>
        <w:rPr>
          <w:szCs w:val="24"/>
        </w:rPr>
        <w:br/>
      </w:r>
      <w:r w:rsidR="0046110E">
        <w:rPr>
          <w:rFonts w:eastAsia="Times New Roman CYR"/>
          <w:sz w:val="24"/>
          <w:szCs w:val="24"/>
          <w:lang w:eastAsia="ar-SA"/>
        </w:rPr>
        <w:t xml:space="preserve">2.1. </w:t>
      </w:r>
      <w:r w:rsidR="0046110E" w:rsidRPr="0046110E">
        <w:rPr>
          <w:rFonts w:eastAsia="Times New Roman CYR"/>
          <w:sz w:val="24"/>
          <w:szCs w:val="24"/>
          <w:lang w:eastAsia="ar-SA"/>
        </w:rPr>
        <w:t>Членами Педагогического совета Учреждения являются:</w:t>
      </w:r>
    </w:p>
    <w:p w:rsidR="0046110E" w:rsidRPr="0046110E" w:rsidRDefault="0046110E" w:rsidP="0046110E">
      <w:pPr>
        <w:suppressAutoHyphens/>
        <w:ind w:left="284"/>
        <w:rPr>
          <w:rFonts w:eastAsia="Times New Roman CYR"/>
          <w:sz w:val="24"/>
          <w:szCs w:val="24"/>
          <w:lang w:eastAsia="ar-SA"/>
        </w:rPr>
      </w:pPr>
      <w:r w:rsidRPr="0046110E">
        <w:rPr>
          <w:rFonts w:eastAsia="Times New Roman CYR"/>
          <w:sz w:val="24"/>
          <w:szCs w:val="24"/>
          <w:lang w:eastAsia="ar-SA"/>
        </w:rPr>
        <w:t>- директор;</w:t>
      </w:r>
    </w:p>
    <w:p w:rsidR="0046110E" w:rsidRPr="0046110E" w:rsidRDefault="0046110E" w:rsidP="000D0E2C">
      <w:pPr>
        <w:suppressAutoHyphens/>
        <w:ind w:left="284" w:hanging="284"/>
        <w:rPr>
          <w:rFonts w:eastAsia="Times New Roman CYR"/>
          <w:sz w:val="24"/>
          <w:szCs w:val="24"/>
          <w:lang w:eastAsia="ar-SA"/>
        </w:rPr>
      </w:pPr>
      <w:r w:rsidRPr="0046110E">
        <w:rPr>
          <w:rFonts w:eastAsia="Times New Roman CYR"/>
          <w:sz w:val="24"/>
          <w:szCs w:val="24"/>
          <w:lang w:eastAsia="ar-SA"/>
        </w:rPr>
        <w:t>- заместители директора по учебно-воспитательной работе;</w:t>
      </w:r>
    </w:p>
    <w:p w:rsidR="0046110E" w:rsidRPr="0046110E" w:rsidRDefault="0046110E" w:rsidP="000D0E2C">
      <w:pPr>
        <w:suppressAutoHyphens/>
        <w:ind w:left="284" w:hanging="284"/>
        <w:rPr>
          <w:rFonts w:eastAsia="Times New Roman CYR"/>
          <w:sz w:val="24"/>
          <w:szCs w:val="24"/>
          <w:lang w:eastAsia="ar-SA"/>
        </w:rPr>
      </w:pPr>
      <w:r w:rsidRPr="0046110E">
        <w:rPr>
          <w:rFonts w:eastAsia="Times New Roman CYR"/>
          <w:sz w:val="24"/>
          <w:szCs w:val="24"/>
          <w:lang w:eastAsia="ar-SA"/>
        </w:rPr>
        <w:t>- педагогические работники;</w:t>
      </w:r>
    </w:p>
    <w:p w:rsidR="0046110E" w:rsidRPr="0046110E" w:rsidRDefault="0046110E" w:rsidP="000D0E2C">
      <w:pPr>
        <w:suppressAutoHyphens/>
        <w:ind w:left="284" w:hanging="284"/>
        <w:rPr>
          <w:rFonts w:eastAsia="Times New Roman CYR"/>
          <w:sz w:val="24"/>
          <w:szCs w:val="24"/>
          <w:lang w:eastAsia="ar-SA"/>
        </w:rPr>
      </w:pPr>
      <w:r w:rsidRPr="0046110E">
        <w:rPr>
          <w:rFonts w:eastAsia="Times New Roman CYR"/>
          <w:sz w:val="24"/>
          <w:szCs w:val="24"/>
          <w:lang w:eastAsia="ar-SA"/>
        </w:rPr>
        <w:t>- библиотекарь.</w:t>
      </w:r>
    </w:p>
    <w:p w:rsidR="0046110E" w:rsidRPr="0046110E" w:rsidRDefault="0046110E" w:rsidP="000D0E2C">
      <w:pPr>
        <w:suppressAutoHyphens/>
        <w:ind w:left="284" w:hanging="284"/>
        <w:rPr>
          <w:rFonts w:eastAsia="Times New Roman CYR"/>
          <w:sz w:val="24"/>
          <w:szCs w:val="24"/>
          <w:lang w:eastAsia="ar-SA"/>
        </w:rPr>
      </w:pPr>
      <w:r w:rsidRPr="0046110E">
        <w:rPr>
          <w:rFonts w:eastAsia="Times New Roman CYR"/>
          <w:sz w:val="24"/>
          <w:szCs w:val="24"/>
          <w:lang w:eastAsia="ar-SA"/>
        </w:rPr>
        <w:t>Председателем Педагогического совета является Руководитель Учреждения.</w:t>
      </w:r>
    </w:p>
    <w:p w:rsidR="0046110E" w:rsidRPr="0046110E" w:rsidRDefault="0046110E" w:rsidP="000D0E2C">
      <w:pPr>
        <w:suppressAutoHyphens/>
        <w:ind w:left="284" w:hanging="284"/>
        <w:rPr>
          <w:rFonts w:eastAsia="Times New Roman CYR"/>
          <w:sz w:val="24"/>
          <w:szCs w:val="24"/>
          <w:lang w:eastAsia="ar-SA"/>
        </w:rPr>
      </w:pPr>
      <w:r w:rsidRPr="0046110E">
        <w:rPr>
          <w:rFonts w:eastAsia="Times New Roman CYR"/>
          <w:sz w:val="24"/>
          <w:szCs w:val="24"/>
          <w:lang w:eastAsia="ar-SA"/>
        </w:rPr>
        <w:t xml:space="preserve">Педагогический </w:t>
      </w:r>
      <w:r>
        <w:rPr>
          <w:rFonts w:eastAsia="Times New Roman CYR"/>
          <w:sz w:val="24"/>
          <w:szCs w:val="24"/>
          <w:lang w:eastAsia="ar-SA"/>
        </w:rPr>
        <w:t xml:space="preserve"> </w:t>
      </w:r>
      <w:r w:rsidRPr="0046110E">
        <w:rPr>
          <w:rFonts w:eastAsia="Times New Roman CYR"/>
          <w:sz w:val="24"/>
          <w:szCs w:val="24"/>
          <w:lang w:eastAsia="ar-SA"/>
        </w:rPr>
        <w:t>совет избирает из состава своих членов секретаря Педагогического</w:t>
      </w:r>
      <w:r>
        <w:rPr>
          <w:rFonts w:eastAsia="Times New Roman CYR"/>
          <w:sz w:val="24"/>
          <w:szCs w:val="24"/>
          <w:lang w:eastAsia="ar-SA"/>
        </w:rPr>
        <w:t xml:space="preserve"> </w:t>
      </w:r>
      <w:r w:rsidRPr="0046110E">
        <w:rPr>
          <w:rFonts w:eastAsia="Times New Roman CYR"/>
          <w:sz w:val="24"/>
          <w:szCs w:val="24"/>
          <w:lang w:eastAsia="ar-SA"/>
        </w:rPr>
        <w:t>совета.</w:t>
      </w:r>
    </w:p>
    <w:p w:rsidR="0046110E" w:rsidRPr="0046110E" w:rsidRDefault="0046110E" w:rsidP="0046110E">
      <w:pPr>
        <w:suppressAutoHyphens/>
        <w:ind w:firstLine="708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2.2.</w:t>
      </w:r>
      <w:r w:rsidRPr="0046110E">
        <w:rPr>
          <w:rFonts w:eastAsia="Times New Roman CYR"/>
          <w:sz w:val="24"/>
          <w:szCs w:val="24"/>
          <w:lang w:eastAsia="ar-SA"/>
        </w:rPr>
        <w:t xml:space="preserve"> Педагогический совет Учреждения правомочен, если на нем присутствует более чем две трети его членов.</w:t>
      </w:r>
    </w:p>
    <w:p w:rsidR="0046110E" w:rsidRDefault="0046110E" w:rsidP="0046110E">
      <w:pPr>
        <w:suppressAutoHyphens/>
        <w:ind w:firstLine="708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 xml:space="preserve">2.3. </w:t>
      </w:r>
      <w:r w:rsidRPr="0046110E">
        <w:rPr>
          <w:rFonts w:eastAsia="Times New Roman CYR"/>
          <w:sz w:val="24"/>
          <w:szCs w:val="24"/>
          <w:lang w:eastAsia="ar-SA"/>
        </w:rPr>
        <w:t xml:space="preserve"> Педагогические и руководящие работники Учреждения обязаны принимать участие в работе Педагогического совета Учреждения. Решения Педагогического совета принимаются большинством голосов присутствующих членов и оформляются протоколами. При равном количестве голосов решающим является голос председателя Педагогического совета.</w:t>
      </w:r>
    </w:p>
    <w:p w:rsidR="0046110E" w:rsidRPr="0046110E" w:rsidRDefault="0046110E" w:rsidP="0046110E">
      <w:pPr>
        <w:suppressAutoHyphens/>
        <w:ind w:firstLine="708"/>
        <w:jc w:val="both"/>
        <w:rPr>
          <w:rFonts w:eastAsia="Times New Roman CYR"/>
          <w:sz w:val="24"/>
          <w:szCs w:val="24"/>
          <w:lang w:eastAsia="ar-SA"/>
        </w:rPr>
      </w:pPr>
    </w:p>
    <w:p w:rsidR="0046110E" w:rsidRDefault="0046110E" w:rsidP="0046110E">
      <w:pPr>
        <w:pStyle w:val="1"/>
        <w:tabs>
          <w:tab w:val="left" w:pos="0"/>
          <w:tab w:val="left" w:pos="709"/>
        </w:tabs>
        <w:rPr>
          <w:szCs w:val="24"/>
          <w:u w:val="single"/>
        </w:rPr>
      </w:pPr>
      <w:r>
        <w:rPr>
          <w:rStyle w:val="a3"/>
          <w:szCs w:val="24"/>
          <w:u w:val="single"/>
        </w:rPr>
        <w:t>3. Компетенция  Педагогического совета.</w:t>
      </w:r>
    </w:p>
    <w:p w:rsidR="00752DF7" w:rsidRDefault="00752DF7" w:rsidP="0046110E">
      <w:pPr>
        <w:pStyle w:val="1"/>
        <w:tabs>
          <w:tab w:val="left" w:pos="0"/>
          <w:tab w:val="left" w:pos="709"/>
        </w:tabs>
        <w:spacing w:before="0" w:after="0"/>
        <w:ind w:firstLine="567"/>
        <w:jc w:val="both"/>
        <w:rPr>
          <w:szCs w:val="24"/>
        </w:rPr>
      </w:pP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-определяет планы учебной и воспитательной работы Учреждения на год;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-определяет образовательные программы, реализуемые Учреждением;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-определяет перечень образовательных программ, разработку которых необходимо осуществить в Учреждении;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-определяет список учебников, используемых Учреждением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 xml:space="preserve">-рассматривает локальные нормативные акты, регламентирующие управление </w:t>
      </w:r>
      <w:r w:rsidRPr="000D0E2C">
        <w:rPr>
          <w:rFonts w:eastAsia="Times New Roman CYR"/>
          <w:sz w:val="24"/>
          <w:szCs w:val="24"/>
          <w:lang w:eastAsia="ar-SA"/>
        </w:rPr>
        <w:lastRenderedPageBreak/>
        <w:t>образовательной организации;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-рассматривает локальные нормативные акты, регламентирующие организационные аспекты деятельности образовательной организации;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-рассматривает локальные нормативные акты, регламентирующие особенности организации образовательного процесса;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-рассматривает локальные нормативные акты, регламентирующие оценку и учет образовательных достижений обучающихся;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-рассматривает локальные нормативные акты, регламентирующие условия реализации образовательных программ;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 xml:space="preserve">- рассматривает локальные нормативные акты, регламентирующие права, обязанности, меры социальной поддержки </w:t>
      </w:r>
      <w:proofErr w:type="gramStart"/>
      <w:r w:rsidRPr="000D0E2C">
        <w:rPr>
          <w:rFonts w:eastAsia="Times New Roman CYR"/>
          <w:sz w:val="24"/>
          <w:szCs w:val="24"/>
          <w:lang w:eastAsia="ar-SA"/>
        </w:rPr>
        <w:t>обучающихся</w:t>
      </w:r>
      <w:proofErr w:type="gramEnd"/>
      <w:r w:rsidRPr="000D0E2C">
        <w:rPr>
          <w:rFonts w:eastAsia="Times New Roman CYR"/>
          <w:sz w:val="24"/>
          <w:szCs w:val="24"/>
          <w:lang w:eastAsia="ar-SA"/>
        </w:rPr>
        <w:t xml:space="preserve"> образовательной организации;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-рассматривает локальные нормативные акты, регламентирующие права, обязанности и ответственность работников образовательной организации;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-рассматривает локальные нормативные акты, регламентирующие образовательные отношения;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-рассматривает локальные нормативные акты, регламентирующие открытость и доступность информации о деятельности образовательной организации;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-рассматривает локальные нормативные акты по обеспечению здоровых и безопасных условий труда и учебы;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-определяет порядок, форму и периодичность проведения промежуточной аттестации в текущем учебном году;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 xml:space="preserve">- рассматривает вопрос о допуске </w:t>
      </w:r>
      <w:proofErr w:type="gramStart"/>
      <w:r w:rsidRPr="000D0E2C">
        <w:rPr>
          <w:rFonts w:eastAsia="Times New Roman CYR"/>
          <w:sz w:val="24"/>
          <w:szCs w:val="24"/>
          <w:lang w:eastAsia="ar-SA"/>
        </w:rPr>
        <w:t>обучающихся</w:t>
      </w:r>
      <w:proofErr w:type="gramEnd"/>
      <w:r w:rsidRPr="000D0E2C">
        <w:rPr>
          <w:rFonts w:eastAsia="Times New Roman CYR"/>
          <w:sz w:val="24"/>
          <w:szCs w:val="24"/>
          <w:lang w:eastAsia="ar-SA"/>
        </w:rPr>
        <w:t xml:space="preserve"> к государственной итоговой аттестации, предоставлении обучающимся возможности досрочного прохождения государственной итоговой аттестации; 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 xml:space="preserve">- рассматривает вопрос о переводе </w:t>
      </w:r>
      <w:proofErr w:type="gramStart"/>
      <w:r w:rsidRPr="000D0E2C">
        <w:rPr>
          <w:rFonts w:eastAsia="Times New Roman CYR"/>
          <w:sz w:val="24"/>
          <w:szCs w:val="24"/>
          <w:lang w:eastAsia="ar-SA"/>
        </w:rPr>
        <w:t>обучающихся</w:t>
      </w:r>
      <w:proofErr w:type="gramEnd"/>
      <w:r w:rsidRPr="000D0E2C">
        <w:rPr>
          <w:rFonts w:eastAsia="Times New Roman CYR"/>
          <w:sz w:val="24"/>
          <w:szCs w:val="24"/>
          <w:lang w:eastAsia="ar-SA"/>
        </w:rPr>
        <w:t xml:space="preserve"> в следующий класс;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 xml:space="preserve">-рассматривает вопрос о выдаче </w:t>
      </w:r>
      <w:proofErr w:type="gramStart"/>
      <w:r w:rsidRPr="000D0E2C">
        <w:rPr>
          <w:rFonts w:eastAsia="Times New Roman CYR"/>
          <w:sz w:val="24"/>
          <w:szCs w:val="24"/>
          <w:lang w:eastAsia="ar-SA"/>
        </w:rPr>
        <w:t>обучающимся</w:t>
      </w:r>
      <w:proofErr w:type="gramEnd"/>
      <w:r w:rsidRPr="000D0E2C">
        <w:rPr>
          <w:rFonts w:eastAsia="Times New Roman CYR"/>
          <w:sz w:val="24"/>
          <w:szCs w:val="24"/>
          <w:lang w:eastAsia="ar-SA"/>
        </w:rPr>
        <w:t xml:space="preserve"> 9 класса школы аттестатов об основном общем образовании;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 xml:space="preserve">- рассматривает вопрос о награждении </w:t>
      </w:r>
      <w:proofErr w:type="gramStart"/>
      <w:r w:rsidRPr="000D0E2C">
        <w:rPr>
          <w:rFonts w:eastAsia="Times New Roman CYR"/>
          <w:sz w:val="24"/>
          <w:szCs w:val="24"/>
          <w:lang w:eastAsia="ar-SA"/>
        </w:rPr>
        <w:t>обучающихся</w:t>
      </w:r>
      <w:proofErr w:type="gramEnd"/>
      <w:r w:rsidRPr="000D0E2C">
        <w:rPr>
          <w:rFonts w:eastAsia="Times New Roman CYR"/>
          <w:sz w:val="24"/>
          <w:szCs w:val="24"/>
          <w:lang w:eastAsia="ar-SA"/>
        </w:rPr>
        <w:t xml:space="preserve"> за успехи в обучении грамотами, похвальными листами;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 xml:space="preserve">- рассматривает вопрос об отчислении </w:t>
      </w:r>
      <w:proofErr w:type="gramStart"/>
      <w:r w:rsidRPr="000D0E2C">
        <w:rPr>
          <w:rFonts w:eastAsia="Times New Roman CYR"/>
          <w:sz w:val="24"/>
          <w:szCs w:val="24"/>
          <w:lang w:eastAsia="ar-SA"/>
        </w:rPr>
        <w:t>обучающихся</w:t>
      </w:r>
      <w:proofErr w:type="gramEnd"/>
      <w:r w:rsidRPr="000D0E2C">
        <w:rPr>
          <w:rFonts w:eastAsia="Times New Roman CYR"/>
          <w:sz w:val="24"/>
          <w:szCs w:val="24"/>
          <w:lang w:eastAsia="ar-SA"/>
        </w:rPr>
        <w:t xml:space="preserve"> из Учреждения, когда иные меры педагогического и дисциплинарного воздействия исчерпаны;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-готовит предложения по использованию и совершенствованию методов обучения и воспитания, образовательных технологий;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-заслушивает информацию и отчеты членов Педагогического совета Учреждения;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 рассматривает итоги учебной работы Учреждения, результаты промежуточной и государственной итоговой аттестации;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 рассматривает вопрос повышения квалификации педагогических работников, развития их творческих инициатив, распространения передового педагогического опыта;</w:t>
      </w:r>
    </w:p>
    <w:p w:rsidR="000D0E2C" w:rsidRPr="000D0E2C" w:rsidRDefault="000D0E2C" w:rsidP="000D0E2C">
      <w:pPr>
        <w:suppressAutoHyphens/>
        <w:jc w:val="both"/>
        <w:rPr>
          <w:rFonts w:eastAsia="Times New Roman CYR"/>
          <w:sz w:val="24"/>
          <w:szCs w:val="24"/>
          <w:lang w:eastAsia="ar-SA"/>
        </w:rPr>
      </w:pPr>
      <w:r w:rsidRPr="000D0E2C">
        <w:rPr>
          <w:rFonts w:eastAsia="Times New Roman CYR"/>
          <w:sz w:val="24"/>
          <w:szCs w:val="24"/>
          <w:lang w:eastAsia="ar-SA"/>
        </w:rPr>
        <w:t>- ходатайствует о награждении педагогических работников школы государственными и профессиональными наградами.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jc w:val="both"/>
        <w:rPr>
          <w:rStyle w:val="a3"/>
          <w:b w:val="0"/>
          <w:u w:val="single"/>
        </w:rPr>
      </w:pPr>
    </w:p>
    <w:p w:rsidR="00752DF7" w:rsidRDefault="00752DF7" w:rsidP="002F68D7">
      <w:pPr>
        <w:pStyle w:val="1"/>
        <w:tabs>
          <w:tab w:val="left" w:pos="0"/>
          <w:tab w:val="left" w:pos="709"/>
        </w:tabs>
        <w:jc w:val="center"/>
        <w:rPr>
          <w:rStyle w:val="a3"/>
          <w:u w:val="single"/>
        </w:rPr>
      </w:pPr>
      <w:r>
        <w:rPr>
          <w:rStyle w:val="a3"/>
          <w:szCs w:val="24"/>
          <w:u w:val="single"/>
        </w:rPr>
        <w:t>4. Организация деятельности Педагогического совета.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jc w:val="both"/>
      </w:pP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 xml:space="preserve">4.2. Педагогический совет работает по плану, являющемуся составной частью плана работы </w:t>
      </w:r>
      <w:r w:rsidR="002F68D7">
        <w:rPr>
          <w:szCs w:val="24"/>
        </w:rPr>
        <w:t>учреждения</w:t>
      </w:r>
      <w:r>
        <w:rPr>
          <w:szCs w:val="24"/>
        </w:rPr>
        <w:t>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 xml:space="preserve">4.3. Заседания Педагогического совета созываются, как правило, один раз в квартал, в соответствии с планом работы </w:t>
      </w:r>
      <w:r w:rsidR="002F68D7">
        <w:rPr>
          <w:szCs w:val="24"/>
        </w:rPr>
        <w:t>учреждения</w:t>
      </w:r>
      <w:r>
        <w:rPr>
          <w:szCs w:val="24"/>
        </w:rPr>
        <w:t>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 xml:space="preserve">4.4. </w:t>
      </w:r>
      <w:proofErr w:type="gramStart"/>
      <w:r>
        <w:rPr>
          <w:szCs w:val="24"/>
        </w:rPr>
        <w:t xml:space="preserve"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</w:t>
      </w:r>
      <w:r>
        <w:rPr>
          <w:szCs w:val="24"/>
        </w:rPr>
        <w:lastRenderedPageBreak/>
        <w:t>оговорен специальным положением.</w:t>
      </w:r>
      <w:proofErr w:type="gramEnd"/>
      <w:r>
        <w:rPr>
          <w:szCs w:val="24"/>
        </w:rPr>
        <w:t xml:space="preserve"> При равном количестве голосов решающим является голос председателя Педагогического совета.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 xml:space="preserve">4.5. Организацию выполнения решений Педагогического совета осуществляет руководитель </w:t>
      </w:r>
      <w:r w:rsidR="002F68D7">
        <w:rPr>
          <w:szCs w:val="24"/>
        </w:rPr>
        <w:t>учреждения</w:t>
      </w:r>
      <w:r>
        <w:rPr>
          <w:szCs w:val="24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>4.6. Руководитель МОУ «</w:t>
      </w:r>
      <w:r w:rsidR="002F68D7">
        <w:rPr>
          <w:szCs w:val="24"/>
        </w:rPr>
        <w:t>С</w:t>
      </w:r>
      <w:r>
        <w:rPr>
          <w:szCs w:val="24"/>
        </w:rPr>
        <w:t>ОШ №</w:t>
      </w:r>
      <w:r w:rsidR="002F68D7">
        <w:rPr>
          <w:szCs w:val="24"/>
        </w:rPr>
        <w:t>2</w:t>
      </w:r>
      <w:r>
        <w:rPr>
          <w:szCs w:val="24"/>
        </w:rPr>
        <w:t>0» в случае несогласия с решением Педагогического совета приостанавливает выполнение решения, извещает об этом учредителя общеобразовательного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</w:p>
    <w:p w:rsidR="00752DF7" w:rsidRDefault="00752DF7" w:rsidP="002F68D7">
      <w:pPr>
        <w:pStyle w:val="1"/>
        <w:tabs>
          <w:tab w:val="left" w:pos="0"/>
          <w:tab w:val="left" w:pos="709"/>
        </w:tabs>
        <w:jc w:val="center"/>
        <w:rPr>
          <w:rStyle w:val="a3"/>
          <w:u w:val="single"/>
        </w:rPr>
      </w:pPr>
      <w:r>
        <w:rPr>
          <w:rStyle w:val="a3"/>
          <w:szCs w:val="24"/>
          <w:u w:val="single"/>
        </w:rPr>
        <w:t>5. Документация Педагогического совета.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jc w:val="both"/>
      </w:pP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 xml:space="preserve">5.2. Протоколы о переводе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>5.3. Нумерация протоколов ведется от начала учебного года.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 xml:space="preserve">5.4. Книга протоколов Педагогического совета </w:t>
      </w:r>
      <w:r w:rsidR="002F68D7">
        <w:rPr>
          <w:szCs w:val="24"/>
        </w:rPr>
        <w:t>учреждения</w:t>
      </w:r>
      <w:r>
        <w:rPr>
          <w:szCs w:val="24"/>
        </w:rPr>
        <w:t xml:space="preserve"> входит в его номенклатуру дел, хранится в общеобразовательном учреждении постоянно и передается по акту.</w:t>
      </w:r>
    </w:p>
    <w:p w:rsidR="00752DF7" w:rsidRDefault="00752DF7" w:rsidP="00827785">
      <w:pPr>
        <w:pStyle w:val="1"/>
        <w:tabs>
          <w:tab w:val="left" w:pos="0"/>
          <w:tab w:val="left" w:pos="709"/>
        </w:tabs>
        <w:spacing w:before="0" w:after="0"/>
        <w:ind w:left="284" w:firstLine="567"/>
        <w:jc w:val="both"/>
        <w:rPr>
          <w:szCs w:val="24"/>
        </w:rPr>
      </w:pPr>
      <w:r>
        <w:rPr>
          <w:szCs w:val="24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МОУ «</w:t>
      </w:r>
      <w:r w:rsidR="002F68D7">
        <w:rPr>
          <w:szCs w:val="24"/>
        </w:rPr>
        <w:t>С</w:t>
      </w:r>
      <w:r>
        <w:rPr>
          <w:szCs w:val="24"/>
        </w:rPr>
        <w:t>ОШ №</w:t>
      </w:r>
      <w:r w:rsidR="002F68D7">
        <w:rPr>
          <w:szCs w:val="24"/>
        </w:rPr>
        <w:t>2</w:t>
      </w:r>
      <w:r>
        <w:rPr>
          <w:szCs w:val="24"/>
        </w:rPr>
        <w:t>0».</w:t>
      </w:r>
    </w:p>
    <w:p w:rsidR="00752DF7" w:rsidRDefault="00752DF7" w:rsidP="00827785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752DF7" w:rsidRDefault="00752DF7" w:rsidP="00827785">
      <w:pPr>
        <w:shd w:val="clear" w:color="auto" w:fill="FFFFFF"/>
        <w:tabs>
          <w:tab w:val="left" w:pos="0"/>
          <w:tab w:val="left" w:pos="709"/>
        </w:tabs>
        <w:spacing w:before="58" w:line="276" w:lineRule="auto"/>
        <w:ind w:left="851" w:right="424" w:hanging="567"/>
        <w:jc w:val="both"/>
        <w:rPr>
          <w:sz w:val="24"/>
          <w:szCs w:val="24"/>
        </w:rPr>
      </w:pPr>
    </w:p>
    <w:p w:rsidR="00752DF7" w:rsidRDefault="00752DF7" w:rsidP="00827785">
      <w:pPr>
        <w:tabs>
          <w:tab w:val="left" w:pos="0"/>
          <w:tab w:val="left" w:pos="709"/>
        </w:tabs>
        <w:jc w:val="both"/>
      </w:pPr>
    </w:p>
    <w:p w:rsidR="00752DF7" w:rsidRDefault="00752DF7" w:rsidP="00827785">
      <w:pPr>
        <w:tabs>
          <w:tab w:val="left" w:pos="0"/>
          <w:tab w:val="left" w:pos="709"/>
        </w:tabs>
        <w:jc w:val="both"/>
      </w:pPr>
    </w:p>
    <w:p w:rsidR="00752DF7" w:rsidRDefault="00752DF7" w:rsidP="00827785">
      <w:pPr>
        <w:tabs>
          <w:tab w:val="left" w:pos="0"/>
          <w:tab w:val="left" w:pos="709"/>
        </w:tabs>
        <w:jc w:val="both"/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p w:rsidR="00752DF7" w:rsidRDefault="00752DF7" w:rsidP="00827785">
      <w:pPr>
        <w:tabs>
          <w:tab w:val="left" w:pos="0"/>
          <w:tab w:val="left" w:pos="709"/>
        </w:tabs>
      </w:pPr>
    </w:p>
    <w:sectPr w:rsidR="0075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85"/>
    <w:rsid w:val="000D0E2C"/>
    <w:rsid w:val="000D18DF"/>
    <w:rsid w:val="002F68D7"/>
    <w:rsid w:val="0046110E"/>
    <w:rsid w:val="00685A85"/>
    <w:rsid w:val="006E30F2"/>
    <w:rsid w:val="00752DF7"/>
    <w:rsid w:val="007D63D5"/>
    <w:rsid w:val="00827785"/>
    <w:rsid w:val="00A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52DF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752DF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265E2"/>
    <w:pPr>
      <w:keepNext/>
      <w:suppressAutoHyphens/>
      <w:autoSpaceDN/>
      <w:adjustRightInd/>
      <w:outlineLvl w:val="3"/>
    </w:pPr>
    <w:rPr>
      <w:color w:val="000000"/>
      <w:spacing w:val="-2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265E2"/>
    <w:pPr>
      <w:keepNext/>
      <w:shd w:val="clear" w:color="auto" w:fill="FFFFFF"/>
      <w:suppressAutoHyphens/>
      <w:autoSpaceDN/>
      <w:adjustRightInd/>
      <w:spacing w:line="274" w:lineRule="exact"/>
      <w:jc w:val="center"/>
      <w:outlineLvl w:val="4"/>
    </w:pPr>
    <w:rPr>
      <w:b/>
      <w:color w:val="000000"/>
      <w:spacing w:val="-5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265E2"/>
    <w:pPr>
      <w:keepNext/>
      <w:shd w:val="clear" w:color="auto" w:fill="FFFFFF"/>
      <w:suppressAutoHyphens/>
      <w:autoSpaceDN/>
      <w:adjustRightInd/>
      <w:jc w:val="center"/>
      <w:outlineLvl w:val="5"/>
    </w:pPr>
    <w:rPr>
      <w:b/>
      <w:color w:val="000000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A265E2"/>
    <w:pPr>
      <w:keepNext/>
      <w:shd w:val="clear" w:color="auto" w:fill="FFFFFF"/>
      <w:suppressAutoHyphens/>
      <w:autoSpaceDN/>
      <w:adjustRightInd/>
      <w:spacing w:line="326" w:lineRule="exact"/>
      <w:ind w:right="34"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A265E2"/>
    <w:pPr>
      <w:keepNext/>
      <w:shd w:val="clear" w:color="auto" w:fill="FFFFFF"/>
      <w:suppressAutoHyphens/>
      <w:autoSpaceDN/>
      <w:adjustRightInd/>
      <w:ind w:right="-3867"/>
      <w:jc w:val="center"/>
      <w:outlineLvl w:val="7"/>
    </w:pPr>
    <w:rPr>
      <w:b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265E2"/>
    <w:pPr>
      <w:suppressAutoHyphens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65E2"/>
    <w:rPr>
      <w:color w:val="000000"/>
      <w:spacing w:val="-2"/>
      <w:sz w:val="28"/>
      <w:lang w:eastAsia="ar-SA"/>
    </w:rPr>
  </w:style>
  <w:style w:type="character" w:customStyle="1" w:styleId="50">
    <w:name w:val="Заголовок 5 Знак"/>
    <w:basedOn w:val="a0"/>
    <w:link w:val="5"/>
    <w:rsid w:val="00A265E2"/>
    <w:rPr>
      <w:b/>
      <w:color w:val="000000"/>
      <w:spacing w:val="-5"/>
      <w:sz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265E2"/>
    <w:rPr>
      <w:b/>
      <w:color w:val="000000"/>
      <w:sz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A265E2"/>
    <w:rPr>
      <w:b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A265E2"/>
    <w:rPr>
      <w:b/>
      <w:sz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A265E2"/>
    <w:rPr>
      <w:rFonts w:ascii="Arial" w:hAnsi="Arial" w:cs="Arial"/>
      <w:sz w:val="22"/>
      <w:szCs w:val="22"/>
      <w:lang w:eastAsia="ar-SA"/>
    </w:rPr>
  </w:style>
  <w:style w:type="character" w:styleId="a3">
    <w:name w:val="Strong"/>
    <w:basedOn w:val="a0"/>
    <w:qFormat/>
    <w:rsid w:val="00A265E2"/>
    <w:rPr>
      <w:b/>
      <w:bCs/>
    </w:rPr>
  </w:style>
  <w:style w:type="paragraph" w:styleId="a4">
    <w:name w:val="No Spacing"/>
    <w:qFormat/>
    <w:rsid w:val="00A265E2"/>
    <w:pPr>
      <w:suppressAutoHyphens/>
    </w:pPr>
    <w:rPr>
      <w:lang w:eastAsia="ar-SA"/>
    </w:rPr>
  </w:style>
  <w:style w:type="paragraph" w:customStyle="1" w:styleId="Style2">
    <w:name w:val="Style 2"/>
    <w:uiPriority w:val="99"/>
    <w:rsid w:val="00752DF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1">
    <w:name w:val="Обычный1"/>
    <w:rsid w:val="00752DF7"/>
    <w:pPr>
      <w:snapToGrid w:val="0"/>
      <w:spacing w:before="100" w:after="100"/>
    </w:pPr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752DF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D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52DF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752DF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265E2"/>
    <w:pPr>
      <w:keepNext/>
      <w:suppressAutoHyphens/>
      <w:autoSpaceDN/>
      <w:adjustRightInd/>
      <w:outlineLvl w:val="3"/>
    </w:pPr>
    <w:rPr>
      <w:color w:val="000000"/>
      <w:spacing w:val="-2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265E2"/>
    <w:pPr>
      <w:keepNext/>
      <w:shd w:val="clear" w:color="auto" w:fill="FFFFFF"/>
      <w:suppressAutoHyphens/>
      <w:autoSpaceDN/>
      <w:adjustRightInd/>
      <w:spacing w:line="274" w:lineRule="exact"/>
      <w:jc w:val="center"/>
      <w:outlineLvl w:val="4"/>
    </w:pPr>
    <w:rPr>
      <w:b/>
      <w:color w:val="000000"/>
      <w:spacing w:val="-5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265E2"/>
    <w:pPr>
      <w:keepNext/>
      <w:shd w:val="clear" w:color="auto" w:fill="FFFFFF"/>
      <w:suppressAutoHyphens/>
      <w:autoSpaceDN/>
      <w:adjustRightInd/>
      <w:jc w:val="center"/>
      <w:outlineLvl w:val="5"/>
    </w:pPr>
    <w:rPr>
      <w:b/>
      <w:color w:val="000000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A265E2"/>
    <w:pPr>
      <w:keepNext/>
      <w:shd w:val="clear" w:color="auto" w:fill="FFFFFF"/>
      <w:suppressAutoHyphens/>
      <w:autoSpaceDN/>
      <w:adjustRightInd/>
      <w:spacing w:line="326" w:lineRule="exact"/>
      <w:ind w:right="34"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A265E2"/>
    <w:pPr>
      <w:keepNext/>
      <w:shd w:val="clear" w:color="auto" w:fill="FFFFFF"/>
      <w:suppressAutoHyphens/>
      <w:autoSpaceDN/>
      <w:adjustRightInd/>
      <w:ind w:right="-3867"/>
      <w:jc w:val="center"/>
      <w:outlineLvl w:val="7"/>
    </w:pPr>
    <w:rPr>
      <w:b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265E2"/>
    <w:pPr>
      <w:suppressAutoHyphens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65E2"/>
    <w:rPr>
      <w:color w:val="000000"/>
      <w:spacing w:val="-2"/>
      <w:sz w:val="28"/>
      <w:lang w:eastAsia="ar-SA"/>
    </w:rPr>
  </w:style>
  <w:style w:type="character" w:customStyle="1" w:styleId="50">
    <w:name w:val="Заголовок 5 Знак"/>
    <w:basedOn w:val="a0"/>
    <w:link w:val="5"/>
    <w:rsid w:val="00A265E2"/>
    <w:rPr>
      <w:b/>
      <w:color w:val="000000"/>
      <w:spacing w:val="-5"/>
      <w:sz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265E2"/>
    <w:rPr>
      <w:b/>
      <w:color w:val="000000"/>
      <w:sz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A265E2"/>
    <w:rPr>
      <w:b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A265E2"/>
    <w:rPr>
      <w:b/>
      <w:sz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A265E2"/>
    <w:rPr>
      <w:rFonts w:ascii="Arial" w:hAnsi="Arial" w:cs="Arial"/>
      <w:sz w:val="22"/>
      <w:szCs w:val="22"/>
      <w:lang w:eastAsia="ar-SA"/>
    </w:rPr>
  </w:style>
  <w:style w:type="character" w:styleId="a3">
    <w:name w:val="Strong"/>
    <w:basedOn w:val="a0"/>
    <w:qFormat/>
    <w:rsid w:val="00A265E2"/>
    <w:rPr>
      <w:b/>
      <w:bCs/>
    </w:rPr>
  </w:style>
  <w:style w:type="paragraph" w:styleId="a4">
    <w:name w:val="No Spacing"/>
    <w:qFormat/>
    <w:rsid w:val="00A265E2"/>
    <w:pPr>
      <w:suppressAutoHyphens/>
    </w:pPr>
    <w:rPr>
      <w:lang w:eastAsia="ar-SA"/>
    </w:rPr>
  </w:style>
  <w:style w:type="paragraph" w:customStyle="1" w:styleId="Style2">
    <w:name w:val="Style 2"/>
    <w:uiPriority w:val="99"/>
    <w:rsid w:val="00752DF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1">
    <w:name w:val="Обычный1"/>
    <w:rsid w:val="00752DF7"/>
    <w:pPr>
      <w:snapToGrid w:val="0"/>
      <w:spacing w:before="100" w:after="100"/>
    </w:pPr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752DF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2020-07-08T05:39:00Z</dcterms:created>
  <dcterms:modified xsi:type="dcterms:W3CDTF">2020-07-08T05:39:00Z</dcterms:modified>
</cp:coreProperties>
</file>